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39" w:rsidRDefault="00C03839" w:rsidP="00C0383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Покормите птиц весной.</w:t>
      </w:r>
      <w:r>
        <w:rPr>
          <w:rFonts w:ascii="Helvetica" w:hAnsi="Helvetica" w:cs="Helvetica"/>
          <w:color w:val="333333"/>
          <w:sz w:val="27"/>
          <w:szCs w:val="27"/>
        </w:rPr>
        <w:br/>
        <w:t>Пусть со всех концов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К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вам слетятся, как домой,</w:t>
      </w:r>
      <w:r>
        <w:rPr>
          <w:rFonts w:ascii="Helvetica" w:hAnsi="Helvetica" w:cs="Helvetica"/>
          <w:color w:val="333333"/>
          <w:sz w:val="27"/>
          <w:szCs w:val="27"/>
        </w:rPr>
        <w:br/>
        <w:t>Стайки на крыльцо.</w:t>
      </w:r>
    </w:p>
    <w:p w:rsidR="00C03839" w:rsidRDefault="00C03839" w:rsidP="00C0383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Не богаты их корма.</w:t>
      </w:r>
      <w:r>
        <w:rPr>
          <w:rFonts w:ascii="Helvetica" w:hAnsi="Helvetica" w:cs="Helvetica"/>
          <w:color w:val="333333"/>
          <w:sz w:val="27"/>
          <w:szCs w:val="27"/>
        </w:rPr>
        <w:br/>
        <w:t>Горсть зерна нужна,</w:t>
      </w:r>
      <w:r>
        <w:rPr>
          <w:rFonts w:ascii="Helvetica" w:hAnsi="Helvetica" w:cs="Helvetica"/>
          <w:color w:val="333333"/>
          <w:sz w:val="27"/>
          <w:szCs w:val="27"/>
        </w:rPr>
        <w:br/>
        <w:t>Горсть одна —</w:t>
      </w:r>
      <w:r>
        <w:rPr>
          <w:rFonts w:ascii="Helvetica" w:hAnsi="Helvetica" w:cs="Helvetica"/>
          <w:color w:val="333333"/>
          <w:sz w:val="27"/>
          <w:szCs w:val="27"/>
        </w:rPr>
        <w:br/>
        <w:t>И не страшна</w:t>
      </w:r>
      <w:r>
        <w:rPr>
          <w:rFonts w:ascii="Helvetica" w:hAnsi="Helvetica" w:cs="Helvetica"/>
          <w:color w:val="333333"/>
          <w:sz w:val="27"/>
          <w:szCs w:val="27"/>
        </w:rPr>
        <w:br/>
        <w:t>Будет им весна.</w:t>
      </w:r>
    </w:p>
    <w:p w:rsidR="00C03839" w:rsidRDefault="00C03839" w:rsidP="00C0383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Сколько гибнет их — не счесть,</w:t>
      </w:r>
      <w:r>
        <w:rPr>
          <w:rFonts w:ascii="Helvetica" w:hAnsi="Helvetica" w:cs="Helvetica"/>
          <w:color w:val="333333"/>
          <w:sz w:val="27"/>
          <w:szCs w:val="27"/>
        </w:rPr>
        <w:br/>
        <w:t>Видеть тяжело.</w:t>
      </w:r>
      <w:r>
        <w:rPr>
          <w:rFonts w:ascii="Helvetica" w:hAnsi="Helvetica" w:cs="Helvetica"/>
          <w:color w:val="333333"/>
          <w:sz w:val="27"/>
          <w:szCs w:val="27"/>
        </w:rPr>
        <w:br/>
        <w:t>А ведь в нашем сердце есть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br/>
        <w:t>И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для птиц тепло.</w:t>
      </w:r>
    </w:p>
    <w:p w:rsidR="008F01E9" w:rsidRDefault="008F01E9"/>
    <w:sectPr w:rsidR="008F01E9" w:rsidSect="008F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839"/>
    <w:rsid w:val="004F4AA7"/>
    <w:rsid w:val="008F01E9"/>
    <w:rsid w:val="00C0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2021-04-14T19:12:00Z</dcterms:created>
  <dcterms:modified xsi:type="dcterms:W3CDTF">2021-04-14T21:20:00Z</dcterms:modified>
</cp:coreProperties>
</file>